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A8" w:rsidRPr="00B16A84" w:rsidRDefault="007B79A8" w:rsidP="00AD651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B16A84">
        <w:rPr>
          <w:rFonts w:ascii="Arial" w:hAnsi="Arial" w:cs="Arial"/>
          <w:sz w:val="28"/>
          <w:szCs w:val="28"/>
        </w:rPr>
        <w:t>СОВЕТ ЧАЖЕМТОВСКОГО СЕЛЬСКОГО ПОСЕЛЕНИЯ</w:t>
      </w:r>
    </w:p>
    <w:p w:rsidR="00AD651A" w:rsidRDefault="007B79A8" w:rsidP="00AD651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B16A84">
        <w:rPr>
          <w:rFonts w:ascii="Arial" w:hAnsi="Arial" w:cs="Arial"/>
          <w:sz w:val="28"/>
          <w:szCs w:val="28"/>
        </w:rPr>
        <w:t xml:space="preserve">КОЛПАШЕВСКОГО </w:t>
      </w:r>
      <w:r w:rsidR="00AD651A">
        <w:rPr>
          <w:rFonts w:ascii="Arial" w:hAnsi="Arial" w:cs="Arial"/>
          <w:sz w:val="28"/>
          <w:szCs w:val="28"/>
        </w:rPr>
        <w:t xml:space="preserve">МУНИЦИПАЛЬНОГО </w:t>
      </w:r>
      <w:r w:rsidRPr="00B16A84">
        <w:rPr>
          <w:rFonts w:ascii="Arial" w:hAnsi="Arial" w:cs="Arial"/>
          <w:sz w:val="28"/>
          <w:szCs w:val="28"/>
        </w:rPr>
        <w:t xml:space="preserve">РАЙОНА </w:t>
      </w:r>
    </w:p>
    <w:p w:rsidR="007B79A8" w:rsidRPr="00B16A84" w:rsidRDefault="007B79A8" w:rsidP="00AD651A">
      <w:pPr>
        <w:spacing w:after="480"/>
        <w:jc w:val="center"/>
        <w:rPr>
          <w:rFonts w:ascii="Arial" w:hAnsi="Arial" w:cs="Arial"/>
          <w:sz w:val="28"/>
          <w:szCs w:val="28"/>
        </w:rPr>
      </w:pPr>
      <w:r w:rsidRPr="00B16A84">
        <w:rPr>
          <w:rFonts w:ascii="Arial" w:hAnsi="Arial" w:cs="Arial"/>
          <w:sz w:val="28"/>
          <w:szCs w:val="28"/>
        </w:rPr>
        <w:t>ТОМСКОЙ ОБЛАСТИ</w:t>
      </w:r>
      <w:bookmarkStart w:id="0" w:name="_GoBack"/>
      <w:bookmarkEnd w:id="0"/>
    </w:p>
    <w:p w:rsidR="007B79A8" w:rsidRPr="00B347CE" w:rsidRDefault="007B79A8" w:rsidP="00E46BBE">
      <w:pPr>
        <w:spacing w:after="600"/>
        <w:jc w:val="center"/>
        <w:rPr>
          <w:rFonts w:ascii="Arial" w:hAnsi="Arial" w:cs="Arial"/>
          <w:sz w:val="32"/>
          <w:szCs w:val="32"/>
        </w:rPr>
      </w:pPr>
      <w:proofErr w:type="gramStart"/>
      <w:r w:rsidRPr="00B347CE">
        <w:rPr>
          <w:rFonts w:ascii="Arial" w:hAnsi="Arial" w:cs="Arial"/>
          <w:b/>
          <w:sz w:val="32"/>
          <w:szCs w:val="32"/>
        </w:rPr>
        <w:t>Р</w:t>
      </w:r>
      <w:proofErr w:type="gramEnd"/>
      <w:r w:rsidRPr="00B347CE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7B79A8" w:rsidRPr="00B16A84" w:rsidRDefault="007B79A8" w:rsidP="00FD5BF7">
      <w:pPr>
        <w:spacing w:after="600"/>
        <w:jc w:val="center"/>
        <w:rPr>
          <w:rFonts w:ascii="Arial" w:hAnsi="Arial" w:cs="Arial"/>
          <w:sz w:val="28"/>
          <w:szCs w:val="28"/>
          <w:lang w:eastAsia="zh-CN"/>
        </w:rPr>
      </w:pPr>
      <w:r w:rsidRPr="00B16A84">
        <w:rPr>
          <w:rFonts w:ascii="Arial" w:hAnsi="Arial" w:cs="Arial"/>
          <w:sz w:val="24"/>
          <w:szCs w:val="24"/>
        </w:rPr>
        <w:t>00.00.20</w:t>
      </w:r>
      <w:r w:rsidR="002B5D3A">
        <w:rPr>
          <w:rFonts w:ascii="Arial" w:hAnsi="Arial" w:cs="Arial"/>
          <w:sz w:val="24"/>
          <w:szCs w:val="24"/>
        </w:rPr>
        <w:t>2</w:t>
      </w:r>
      <w:r w:rsidR="00FB1F02">
        <w:rPr>
          <w:rFonts w:ascii="Arial" w:hAnsi="Arial" w:cs="Arial"/>
          <w:sz w:val="24"/>
          <w:szCs w:val="24"/>
        </w:rPr>
        <w:t>5</w:t>
      </w:r>
      <w:r w:rsidRPr="00B16A84">
        <w:rPr>
          <w:rFonts w:ascii="Arial" w:hAnsi="Arial" w:cs="Arial"/>
          <w:sz w:val="24"/>
          <w:szCs w:val="24"/>
        </w:rPr>
        <w:tab/>
      </w:r>
      <w:r w:rsidRPr="00B16A84">
        <w:rPr>
          <w:rFonts w:ascii="Arial" w:hAnsi="Arial" w:cs="Arial"/>
          <w:sz w:val="24"/>
          <w:szCs w:val="24"/>
        </w:rPr>
        <w:tab/>
      </w:r>
      <w:r w:rsidRPr="00B16A84">
        <w:rPr>
          <w:rFonts w:ascii="Arial" w:hAnsi="Arial" w:cs="Arial"/>
          <w:sz w:val="24"/>
          <w:szCs w:val="24"/>
        </w:rPr>
        <w:tab/>
      </w:r>
      <w:r w:rsidRPr="00B16A84">
        <w:rPr>
          <w:rFonts w:ascii="Arial" w:hAnsi="Arial" w:cs="Arial"/>
          <w:sz w:val="24"/>
          <w:szCs w:val="24"/>
        </w:rPr>
        <w:tab/>
      </w:r>
      <w:r w:rsidRPr="00B16A84">
        <w:rPr>
          <w:rFonts w:ascii="Arial" w:hAnsi="Arial" w:cs="Arial"/>
          <w:sz w:val="24"/>
          <w:szCs w:val="24"/>
        </w:rPr>
        <w:tab/>
      </w:r>
      <w:r w:rsidRPr="00B16A84">
        <w:rPr>
          <w:rFonts w:ascii="Arial" w:hAnsi="Arial" w:cs="Arial"/>
          <w:sz w:val="24"/>
          <w:szCs w:val="24"/>
        </w:rPr>
        <w:tab/>
      </w:r>
      <w:r w:rsidRPr="00B16A84">
        <w:rPr>
          <w:rFonts w:ascii="Arial" w:hAnsi="Arial" w:cs="Arial"/>
          <w:sz w:val="24"/>
          <w:szCs w:val="24"/>
        </w:rPr>
        <w:tab/>
      </w:r>
      <w:r w:rsidRPr="00B16A84">
        <w:rPr>
          <w:rFonts w:ascii="Arial" w:hAnsi="Arial" w:cs="Arial"/>
          <w:sz w:val="24"/>
          <w:szCs w:val="24"/>
        </w:rPr>
        <w:tab/>
      </w:r>
      <w:r w:rsidRPr="00B16A84">
        <w:rPr>
          <w:rFonts w:ascii="Arial" w:hAnsi="Arial" w:cs="Arial"/>
          <w:sz w:val="24"/>
          <w:szCs w:val="24"/>
        </w:rPr>
        <w:tab/>
      </w:r>
      <w:r w:rsidRPr="00B16A84">
        <w:rPr>
          <w:rFonts w:ascii="Arial" w:hAnsi="Arial" w:cs="Arial"/>
          <w:sz w:val="24"/>
          <w:szCs w:val="24"/>
        </w:rPr>
        <w:tab/>
      </w:r>
      <w:r w:rsidRPr="00B16A84">
        <w:rPr>
          <w:rFonts w:ascii="Arial" w:hAnsi="Arial" w:cs="Arial"/>
          <w:sz w:val="24"/>
          <w:szCs w:val="24"/>
        </w:rPr>
        <w:tab/>
        <w:t>№000</w:t>
      </w:r>
    </w:p>
    <w:p w:rsidR="00D22FC5" w:rsidRDefault="007B79A8" w:rsidP="007B79A8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Arial" w:hAnsi="Arial" w:cs="Arial"/>
          <w:sz w:val="24"/>
          <w:szCs w:val="24"/>
        </w:rPr>
      </w:pPr>
      <w:r w:rsidRPr="004C325F">
        <w:rPr>
          <w:rFonts w:ascii="Arial" w:hAnsi="Arial" w:cs="Arial"/>
          <w:sz w:val="24"/>
          <w:szCs w:val="24"/>
        </w:rPr>
        <w:t>О внесении изменени</w:t>
      </w:r>
      <w:r w:rsidR="004C325F" w:rsidRPr="004C325F">
        <w:rPr>
          <w:rFonts w:ascii="Arial" w:hAnsi="Arial" w:cs="Arial"/>
          <w:sz w:val="24"/>
          <w:szCs w:val="24"/>
        </w:rPr>
        <w:t>й</w:t>
      </w:r>
      <w:r w:rsidRPr="004C325F">
        <w:rPr>
          <w:rFonts w:ascii="Arial" w:hAnsi="Arial" w:cs="Arial"/>
          <w:sz w:val="24"/>
          <w:szCs w:val="24"/>
        </w:rPr>
        <w:t xml:space="preserve"> </w:t>
      </w:r>
      <w:r w:rsidR="004C325F" w:rsidRPr="004C325F">
        <w:rPr>
          <w:rFonts w:ascii="Arial" w:hAnsi="Arial" w:cs="Arial"/>
          <w:sz w:val="24"/>
          <w:szCs w:val="24"/>
        </w:rPr>
        <w:t xml:space="preserve">в Устав муниципального образования </w:t>
      </w:r>
    </w:p>
    <w:p w:rsidR="007B79A8" w:rsidRPr="004C325F" w:rsidRDefault="007B79A8" w:rsidP="007B79A8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Arial" w:hAnsi="Arial" w:cs="Arial"/>
          <w:kern w:val="1"/>
          <w:sz w:val="24"/>
          <w:szCs w:val="24"/>
          <w:lang w:eastAsia="zh-CN"/>
        </w:rPr>
      </w:pPr>
      <w:r w:rsidRPr="004C325F">
        <w:rPr>
          <w:rFonts w:ascii="Arial" w:hAnsi="Arial" w:cs="Arial"/>
          <w:sz w:val="24"/>
          <w:szCs w:val="24"/>
        </w:rPr>
        <w:t>«Чажемтовское сельское поселение»</w:t>
      </w:r>
    </w:p>
    <w:p w:rsidR="00E7402C" w:rsidRDefault="00E7402C" w:rsidP="007B79A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D47F33" w:rsidRDefault="00D47F33" w:rsidP="007B79A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B1640" w:rsidRDefault="008B1640" w:rsidP="007B79A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B16A84" w:rsidRPr="00CB0CDB" w:rsidRDefault="007B79A8" w:rsidP="007B79A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B16A84">
        <w:rPr>
          <w:rFonts w:ascii="Arial" w:hAnsi="Arial" w:cs="Arial"/>
          <w:kern w:val="1"/>
          <w:sz w:val="24"/>
          <w:szCs w:val="24"/>
          <w:lang w:eastAsia="zh-CN"/>
        </w:rPr>
        <w:t xml:space="preserve">В целях приведения Устава муниципального образования «Чажемтовское сельское поселение» в соответствие с законодательством </w:t>
      </w:r>
    </w:p>
    <w:p w:rsidR="007B79A8" w:rsidRPr="00B16A84" w:rsidRDefault="00B16A84" w:rsidP="007B79A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t>РЕШИЛ</w:t>
      </w:r>
      <w:r w:rsidR="007B79A8" w:rsidRPr="00B16A84">
        <w:rPr>
          <w:rFonts w:ascii="Arial" w:hAnsi="Arial" w:cs="Arial"/>
          <w:kern w:val="1"/>
          <w:sz w:val="24"/>
          <w:szCs w:val="24"/>
          <w:lang w:eastAsia="zh-CN"/>
        </w:rPr>
        <w:t>:</w:t>
      </w:r>
    </w:p>
    <w:p w:rsidR="00F15D42" w:rsidRPr="003E3E9D" w:rsidRDefault="00F15D42" w:rsidP="007319F8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E2078">
        <w:rPr>
          <w:rFonts w:ascii="Arial" w:hAnsi="Arial" w:cs="Arial"/>
          <w:kern w:val="1"/>
          <w:sz w:val="24"/>
          <w:szCs w:val="24"/>
          <w:lang w:eastAsia="zh-CN"/>
        </w:rPr>
        <w:t xml:space="preserve">Внести в Устав </w:t>
      </w:r>
      <w:r w:rsidRPr="002E2078">
        <w:rPr>
          <w:rFonts w:ascii="Arial" w:hAnsi="Arial" w:cs="Arial"/>
          <w:sz w:val="24"/>
          <w:szCs w:val="24"/>
        </w:rPr>
        <w:t>муниципального образования «</w:t>
      </w:r>
      <w:r w:rsidRPr="002E2078">
        <w:rPr>
          <w:rFonts w:ascii="Arial" w:hAnsi="Arial" w:cs="Arial"/>
          <w:kern w:val="1"/>
          <w:sz w:val="24"/>
          <w:szCs w:val="24"/>
          <w:lang w:eastAsia="zh-CN"/>
        </w:rPr>
        <w:t>Чажемтовское сельское поселение</w:t>
      </w:r>
      <w:r w:rsidRPr="002E2078">
        <w:rPr>
          <w:rFonts w:ascii="Arial" w:hAnsi="Arial" w:cs="Arial"/>
          <w:sz w:val="24"/>
          <w:szCs w:val="24"/>
        </w:rPr>
        <w:t>», принятый решением Совета Чажемтовского сельского поселения от</w:t>
      </w:r>
      <w:r w:rsidR="002E2078">
        <w:rPr>
          <w:rFonts w:ascii="Arial" w:hAnsi="Arial" w:cs="Arial"/>
          <w:sz w:val="24"/>
          <w:szCs w:val="24"/>
        </w:rPr>
        <w:t xml:space="preserve"> </w:t>
      </w:r>
      <w:r w:rsidRPr="002E2078">
        <w:rPr>
          <w:rFonts w:ascii="Arial" w:hAnsi="Arial" w:cs="Arial"/>
          <w:sz w:val="24"/>
          <w:szCs w:val="24"/>
        </w:rPr>
        <w:t>05 марта 2015 года № 132, следующие изменения:</w:t>
      </w:r>
    </w:p>
    <w:p w:rsidR="003E3E9D" w:rsidRPr="003E3E9D" w:rsidRDefault="003E3E9D" w:rsidP="003E3E9D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3E3E9D">
        <w:rPr>
          <w:rStyle w:val="markedcontent"/>
          <w:rFonts w:ascii="Arial" w:hAnsi="Arial" w:cs="Arial"/>
          <w:sz w:val="24"/>
          <w:szCs w:val="24"/>
        </w:rPr>
        <w:t>1) в статье 1:</w:t>
      </w:r>
    </w:p>
    <w:p w:rsidR="003E3E9D" w:rsidRPr="003E3E9D" w:rsidRDefault="003E3E9D" w:rsidP="003E3E9D">
      <w:pPr>
        <w:spacing w:after="0" w:line="240" w:lineRule="auto"/>
        <w:ind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3E3E9D">
        <w:rPr>
          <w:rStyle w:val="markedcontent"/>
          <w:rFonts w:ascii="Arial" w:hAnsi="Arial" w:cs="Arial"/>
          <w:sz w:val="24"/>
          <w:szCs w:val="24"/>
        </w:rPr>
        <w:t>а) абзац 2 части 1 изложить в следующей редакции:</w:t>
      </w:r>
    </w:p>
    <w:p w:rsidR="003E3E9D" w:rsidRDefault="003E3E9D" w:rsidP="003E3E9D">
      <w:pPr>
        <w:spacing w:after="0" w:line="240" w:lineRule="auto"/>
        <w:ind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3E3E9D">
        <w:rPr>
          <w:rStyle w:val="markedcontent"/>
          <w:rFonts w:ascii="Arial" w:hAnsi="Arial" w:cs="Arial"/>
          <w:sz w:val="24"/>
          <w:szCs w:val="24"/>
        </w:rPr>
        <w:t>«Границы Чажемтовского сельского поселения и статус его как сельского</w:t>
      </w:r>
      <w:r w:rsidRPr="003E3E9D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E3E9D">
        <w:rPr>
          <w:rStyle w:val="markedcontent"/>
          <w:rFonts w:ascii="Arial" w:hAnsi="Arial" w:cs="Arial"/>
          <w:sz w:val="24"/>
          <w:szCs w:val="24"/>
        </w:rPr>
        <w:t xml:space="preserve">поселения установлены Законом Томской области от 09.09.2004 года </w:t>
      </w:r>
      <w:r>
        <w:rPr>
          <w:rStyle w:val="markedcontent"/>
          <w:rFonts w:ascii="Arial" w:hAnsi="Arial" w:cs="Arial"/>
          <w:sz w:val="24"/>
          <w:szCs w:val="24"/>
        </w:rPr>
        <w:t>№</w:t>
      </w:r>
      <w:r w:rsidRPr="003E3E9D">
        <w:rPr>
          <w:rStyle w:val="markedcontent"/>
          <w:rFonts w:ascii="Arial" w:hAnsi="Arial" w:cs="Arial"/>
          <w:sz w:val="24"/>
          <w:szCs w:val="24"/>
        </w:rPr>
        <w:t xml:space="preserve"> 195-ОЗ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E3E9D">
        <w:rPr>
          <w:rStyle w:val="markedcontent"/>
          <w:rFonts w:ascii="Arial" w:hAnsi="Arial" w:cs="Arial"/>
          <w:sz w:val="24"/>
          <w:szCs w:val="24"/>
        </w:rPr>
        <w:t>«О наделении статусом муниципального района, поселения (городского,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E3E9D">
        <w:rPr>
          <w:rStyle w:val="markedcontent"/>
          <w:rFonts w:ascii="Arial" w:hAnsi="Arial" w:cs="Arial"/>
          <w:sz w:val="24"/>
          <w:szCs w:val="24"/>
        </w:rPr>
        <w:t>сельского) и установлении границ муниципальных образований на территории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E3E9D">
        <w:rPr>
          <w:rStyle w:val="markedcontent"/>
          <w:rFonts w:ascii="Arial" w:hAnsi="Arial" w:cs="Arial"/>
          <w:sz w:val="24"/>
          <w:szCs w:val="24"/>
        </w:rPr>
        <w:t>Колпашевского муниципального района Томской области»</w:t>
      </w:r>
      <w:proofErr w:type="gramStart"/>
      <w:r w:rsidRPr="003E3E9D">
        <w:rPr>
          <w:rStyle w:val="markedcontent"/>
          <w:rFonts w:ascii="Arial" w:hAnsi="Arial" w:cs="Arial"/>
          <w:sz w:val="24"/>
          <w:szCs w:val="24"/>
        </w:rPr>
        <w:t>.»</w:t>
      </w:r>
      <w:proofErr w:type="gramEnd"/>
      <w:r w:rsidRPr="003E3E9D">
        <w:rPr>
          <w:rStyle w:val="markedcontent"/>
          <w:rFonts w:ascii="Arial" w:hAnsi="Arial" w:cs="Arial"/>
          <w:sz w:val="24"/>
          <w:szCs w:val="24"/>
        </w:rPr>
        <w:t>;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3E3E9D" w:rsidRDefault="003E3E9D" w:rsidP="003E3E9D">
      <w:pPr>
        <w:spacing w:after="0" w:line="240" w:lineRule="auto"/>
        <w:ind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3E3E9D">
        <w:rPr>
          <w:rStyle w:val="markedcontent"/>
          <w:rFonts w:ascii="Arial" w:hAnsi="Arial" w:cs="Arial"/>
          <w:sz w:val="24"/>
          <w:szCs w:val="24"/>
        </w:rPr>
        <w:t>б) часть 2 изложить в следующей редакции: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3E3E9D" w:rsidRDefault="003E3E9D" w:rsidP="003E3E9D">
      <w:pPr>
        <w:spacing w:after="0" w:line="240" w:lineRule="auto"/>
        <w:ind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3E3E9D">
        <w:rPr>
          <w:rStyle w:val="markedcontent"/>
          <w:rFonts w:ascii="Arial" w:hAnsi="Arial" w:cs="Arial"/>
          <w:sz w:val="24"/>
          <w:szCs w:val="24"/>
        </w:rPr>
        <w:t>«2. Чажемтовское сельское поселение состоит из объединенных общей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E3E9D">
        <w:rPr>
          <w:rStyle w:val="markedcontent"/>
          <w:rFonts w:ascii="Arial" w:hAnsi="Arial" w:cs="Arial"/>
          <w:sz w:val="24"/>
          <w:szCs w:val="24"/>
        </w:rPr>
        <w:t>территорией следующих сельских населенных пунктов: село Чажемто, деревня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E3E9D">
        <w:rPr>
          <w:rStyle w:val="markedcontent"/>
          <w:rFonts w:ascii="Arial" w:hAnsi="Arial" w:cs="Arial"/>
          <w:sz w:val="24"/>
          <w:szCs w:val="24"/>
        </w:rPr>
        <w:t>Могильный Мыс, деревня Игнашкино, село Озерное, село Старокороткино,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E3E9D">
        <w:rPr>
          <w:rStyle w:val="markedcontent"/>
          <w:rFonts w:ascii="Arial" w:hAnsi="Arial" w:cs="Arial"/>
          <w:sz w:val="24"/>
          <w:szCs w:val="24"/>
        </w:rPr>
        <w:t xml:space="preserve">деревня </w:t>
      </w:r>
      <w:proofErr w:type="spellStart"/>
      <w:r w:rsidRPr="003E3E9D">
        <w:rPr>
          <w:rStyle w:val="markedcontent"/>
          <w:rFonts w:ascii="Arial" w:hAnsi="Arial" w:cs="Arial"/>
          <w:sz w:val="24"/>
          <w:szCs w:val="24"/>
        </w:rPr>
        <w:t>Новокороткино</w:t>
      </w:r>
      <w:proofErr w:type="spellEnd"/>
      <w:r w:rsidRPr="003E3E9D">
        <w:rPr>
          <w:rStyle w:val="markedcontent"/>
          <w:rFonts w:ascii="Arial" w:hAnsi="Arial" w:cs="Arial"/>
          <w:sz w:val="24"/>
          <w:szCs w:val="24"/>
        </w:rPr>
        <w:t xml:space="preserve">, деревня Староабрамкино, деревня </w:t>
      </w:r>
      <w:proofErr w:type="spellStart"/>
      <w:r w:rsidRPr="003E3E9D">
        <w:rPr>
          <w:rStyle w:val="markedcontent"/>
          <w:rFonts w:ascii="Arial" w:hAnsi="Arial" w:cs="Arial"/>
          <w:sz w:val="24"/>
          <w:szCs w:val="24"/>
        </w:rPr>
        <w:t>Новоабрамкино</w:t>
      </w:r>
      <w:proofErr w:type="spellEnd"/>
      <w:r w:rsidRPr="003E3E9D">
        <w:rPr>
          <w:rStyle w:val="markedcontent"/>
          <w:rFonts w:ascii="Arial" w:hAnsi="Arial" w:cs="Arial"/>
          <w:sz w:val="24"/>
          <w:szCs w:val="24"/>
        </w:rPr>
        <w:t>,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E3E9D">
        <w:rPr>
          <w:rStyle w:val="markedcontent"/>
          <w:rFonts w:ascii="Arial" w:hAnsi="Arial" w:cs="Arial"/>
          <w:sz w:val="24"/>
          <w:szCs w:val="24"/>
        </w:rPr>
        <w:t>деревня Сугот.»;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3E3E9D" w:rsidRDefault="003E3E9D" w:rsidP="003E3E9D">
      <w:pPr>
        <w:spacing w:after="0" w:line="240" w:lineRule="auto"/>
        <w:ind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3E3E9D">
        <w:rPr>
          <w:rStyle w:val="markedcontent"/>
          <w:rFonts w:ascii="Arial" w:hAnsi="Arial" w:cs="Arial"/>
          <w:sz w:val="24"/>
          <w:szCs w:val="24"/>
        </w:rPr>
        <w:t>2) часть 3 статьи 2 изложить в следующей редакции:</w:t>
      </w:r>
    </w:p>
    <w:p w:rsidR="003E3E9D" w:rsidRDefault="003E3E9D" w:rsidP="003E3E9D">
      <w:pPr>
        <w:spacing w:after="0" w:line="240" w:lineRule="auto"/>
        <w:ind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3E3E9D">
        <w:rPr>
          <w:rStyle w:val="markedcontent"/>
          <w:rFonts w:ascii="Arial" w:hAnsi="Arial" w:cs="Arial"/>
          <w:sz w:val="24"/>
          <w:szCs w:val="24"/>
        </w:rPr>
        <w:t>«3. Полномочия контрольно-счетного органа поселения по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E3E9D">
        <w:rPr>
          <w:rStyle w:val="markedcontent"/>
          <w:rFonts w:ascii="Arial" w:hAnsi="Arial" w:cs="Arial"/>
          <w:sz w:val="24"/>
          <w:szCs w:val="24"/>
        </w:rPr>
        <w:t>осуществлению внешнего муниципального финансового контроля передаются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3E3E9D">
        <w:rPr>
          <w:rStyle w:val="markedcontent"/>
          <w:rFonts w:ascii="Arial" w:hAnsi="Arial" w:cs="Arial"/>
          <w:sz w:val="24"/>
          <w:szCs w:val="24"/>
        </w:rPr>
        <w:t>контрольно</w:t>
      </w:r>
      <w:proofErr w:type="spellEnd"/>
      <w:r w:rsidRPr="003E3E9D">
        <w:rPr>
          <w:rStyle w:val="markedcontent"/>
          <w:rFonts w:ascii="Arial" w:hAnsi="Arial" w:cs="Arial"/>
          <w:sz w:val="24"/>
          <w:szCs w:val="24"/>
        </w:rPr>
        <w:t xml:space="preserve"> счетному органу Колпашевского муниципального района Томской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E3E9D">
        <w:rPr>
          <w:rStyle w:val="markedcontent"/>
          <w:rFonts w:ascii="Arial" w:hAnsi="Arial" w:cs="Arial"/>
          <w:sz w:val="24"/>
          <w:szCs w:val="24"/>
        </w:rPr>
        <w:t>области на основании соглашения, заключенного Советом с Думой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E3E9D">
        <w:rPr>
          <w:rStyle w:val="markedcontent"/>
          <w:rFonts w:ascii="Arial" w:hAnsi="Arial" w:cs="Arial"/>
          <w:sz w:val="24"/>
          <w:szCs w:val="24"/>
        </w:rPr>
        <w:t>Колпашевского муниципального района Томской области</w:t>
      </w:r>
      <w:proofErr w:type="gramStart"/>
      <w:r w:rsidRPr="003E3E9D">
        <w:rPr>
          <w:rStyle w:val="markedcontent"/>
          <w:rFonts w:ascii="Arial" w:hAnsi="Arial" w:cs="Arial"/>
          <w:sz w:val="24"/>
          <w:szCs w:val="24"/>
        </w:rPr>
        <w:t>.»;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gramEnd"/>
    </w:p>
    <w:p w:rsidR="003E3E9D" w:rsidRDefault="003E3E9D" w:rsidP="003E3E9D">
      <w:pPr>
        <w:spacing w:after="0" w:line="240" w:lineRule="auto"/>
        <w:ind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3E3E9D">
        <w:rPr>
          <w:rStyle w:val="markedcontent"/>
          <w:rFonts w:ascii="Arial" w:hAnsi="Arial" w:cs="Arial"/>
          <w:sz w:val="24"/>
          <w:szCs w:val="24"/>
        </w:rPr>
        <w:t>3) часть 2 статьи 11 дополнить вторым абзацем следующего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E3E9D">
        <w:rPr>
          <w:rStyle w:val="markedcontent"/>
          <w:rFonts w:ascii="Arial" w:hAnsi="Arial" w:cs="Arial"/>
          <w:sz w:val="24"/>
          <w:szCs w:val="24"/>
        </w:rPr>
        <w:t>содержания:</w:t>
      </w:r>
    </w:p>
    <w:p w:rsidR="003E3E9D" w:rsidRDefault="003E3E9D" w:rsidP="003E3E9D">
      <w:pPr>
        <w:spacing w:after="0" w:line="240" w:lineRule="auto"/>
        <w:ind w:firstLine="709"/>
        <w:jc w:val="both"/>
        <w:rPr>
          <w:rStyle w:val="markedcontent"/>
          <w:rFonts w:ascii="Arial" w:hAnsi="Arial" w:cs="Arial"/>
          <w:sz w:val="24"/>
          <w:szCs w:val="24"/>
        </w:rPr>
      </w:pPr>
      <w:proofErr w:type="gramStart"/>
      <w:r w:rsidRPr="003E3E9D">
        <w:rPr>
          <w:rStyle w:val="markedcontent"/>
          <w:rFonts w:ascii="Arial" w:hAnsi="Arial" w:cs="Arial"/>
          <w:sz w:val="24"/>
          <w:szCs w:val="24"/>
        </w:rPr>
        <w:t>«При решении вопросов, предусмотренных пунктом 3 части 1 настоящей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E3E9D">
        <w:rPr>
          <w:rStyle w:val="markedcontent"/>
          <w:rFonts w:ascii="Arial" w:hAnsi="Arial" w:cs="Arial"/>
          <w:sz w:val="24"/>
          <w:szCs w:val="24"/>
        </w:rPr>
        <w:t>статьи, в сходе граждан также могут принять участие граждане Российской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E3E9D">
        <w:rPr>
          <w:rStyle w:val="markedcontent"/>
          <w:rFonts w:ascii="Arial" w:hAnsi="Arial" w:cs="Arial"/>
          <w:sz w:val="24"/>
          <w:szCs w:val="24"/>
        </w:rPr>
        <w:t>Федерации, достигшие на день проведения схода граждан 18 лет и имеющие в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E3E9D">
        <w:rPr>
          <w:rStyle w:val="markedcontent"/>
          <w:rFonts w:ascii="Arial" w:hAnsi="Arial" w:cs="Arial"/>
          <w:sz w:val="24"/>
          <w:szCs w:val="24"/>
        </w:rPr>
        <w:t>собственности жилое помещение, расположенное на территории данного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E3E9D">
        <w:rPr>
          <w:rStyle w:val="markedcontent"/>
          <w:rFonts w:ascii="Arial" w:hAnsi="Arial" w:cs="Arial"/>
          <w:sz w:val="24"/>
          <w:szCs w:val="24"/>
        </w:rPr>
        <w:t>сельского населенного пункта, в случае, если это установлено муниципальными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E3E9D">
        <w:rPr>
          <w:rStyle w:val="markedcontent"/>
          <w:rFonts w:ascii="Arial" w:hAnsi="Arial" w:cs="Arial"/>
          <w:sz w:val="24"/>
          <w:szCs w:val="24"/>
        </w:rPr>
        <w:t>нормативными правовыми актами в соответствии с законом Томской области.»;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gramEnd"/>
    </w:p>
    <w:p w:rsidR="003E3E9D" w:rsidRDefault="003E3E9D" w:rsidP="003E3E9D">
      <w:pPr>
        <w:spacing w:after="0" w:line="240" w:lineRule="auto"/>
        <w:ind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3E3E9D">
        <w:rPr>
          <w:rStyle w:val="markedcontent"/>
          <w:rFonts w:ascii="Arial" w:hAnsi="Arial" w:cs="Arial"/>
          <w:sz w:val="24"/>
          <w:szCs w:val="24"/>
        </w:rPr>
        <w:t>4) в пункте 5 части 3 статьи 21 слова «Колпашевского района»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E3E9D">
        <w:rPr>
          <w:rStyle w:val="markedcontent"/>
          <w:rFonts w:ascii="Arial" w:hAnsi="Arial" w:cs="Arial"/>
          <w:sz w:val="24"/>
          <w:szCs w:val="24"/>
        </w:rPr>
        <w:t>заменить словами «Колпашевского муниципального района Томской области»</w:t>
      </w:r>
      <w:r>
        <w:rPr>
          <w:rStyle w:val="markedcontent"/>
          <w:rFonts w:ascii="Arial" w:hAnsi="Arial" w:cs="Arial"/>
          <w:sz w:val="24"/>
          <w:szCs w:val="24"/>
        </w:rPr>
        <w:t>;</w:t>
      </w:r>
    </w:p>
    <w:p w:rsidR="003E3E9D" w:rsidRDefault="003E3E9D" w:rsidP="003E3E9D">
      <w:pPr>
        <w:spacing w:after="0" w:line="240" w:lineRule="auto"/>
        <w:ind w:firstLine="709"/>
        <w:jc w:val="both"/>
        <w:rPr>
          <w:rStyle w:val="markedcontent"/>
          <w:rFonts w:ascii="Arial" w:hAnsi="Arial" w:cs="Arial"/>
          <w:sz w:val="24"/>
          <w:szCs w:val="24"/>
        </w:rPr>
      </w:pPr>
      <w:r w:rsidRPr="003E3E9D">
        <w:rPr>
          <w:rStyle w:val="markedcontent"/>
          <w:rFonts w:ascii="Arial" w:hAnsi="Arial" w:cs="Arial"/>
          <w:sz w:val="24"/>
          <w:szCs w:val="24"/>
        </w:rPr>
        <w:lastRenderedPageBreak/>
        <w:t>5) в пункте 4 части 3 статьи 30 слова «Колпашевского района»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E3E9D">
        <w:rPr>
          <w:rStyle w:val="markedcontent"/>
          <w:rFonts w:ascii="Arial" w:hAnsi="Arial" w:cs="Arial"/>
          <w:sz w:val="24"/>
          <w:szCs w:val="24"/>
        </w:rPr>
        <w:t>заменить словами «Колпашевского муниципального района Томской области»;</w:t>
      </w:r>
    </w:p>
    <w:p w:rsidR="003E3E9D" w:rsidRPr="003E3E9D" w:rsidRDefault="003E3E9D" w:rsidP="003E3E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9D">
        <w:rPr>
          <w:rStyle w:val="markedcontent"/>
          <w:rFonts w:ascii="Arial" w:hAnsi="Arial" w:cs="Arial"/>
          <w:sz w:val="24"/>
          <w:szCs w:val="24"/>
        </w:rPr>
        <w:t>6) в части 1 статьи 43 слова «прокурором Колпашевского района»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E3E9D">
        <w:rPr>
          <w:rStyle w:val="markedcontent"/>
          <w:rFonts w:ascii="Arial" w:hAnsi="Arial" w:cs="Arial"/>
          <w:sz w:val="24"/>
          <w:szCs w:val="24"/>
        </w:rPr>
        <w:t>заменить словами «Колпашевским городским прокурором».</w:t>
      </w:r>
    </w:p>
    <w:p w:rsidR="007B79A8" w:rsidRPr="00B16A84" w:rsidRDefault="007B79A8" w:rsidP="002E207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D5BA3">
        <w:rPr>
          <w:rFonts w:ascii="Arial" w:hAnsi="Arial" w:cs="Arial"/>
          <w:kern w:val="1"/>
          <w:sz w:val="24"/>
          <w:szCs w:val="24"/>
          <w:lang w:eastAsia="zh-CN"/>
        </w:rPr>
        <w:t xml:space="preserve">2. </w:t>
      </w:r>
      <w:r w:rsidRPr="004D5BA3">
        <w:rPr>
          <w:rFonts w:ascii="Arial" w:hAnsi="Arial" w:cs="Arial"/>
          <w:sz w:val="24"/>
          <w:szCs w:val="24"/>
        </w:rPr>
        <w:t>Направить настоящее решение в Управление Министерства юстиции</w:t>
      </w:r>
      <w:r w:rsidRPr="00B16A84">
        <w:rPr>
          <w:rFonts w:ascii="Arial" w:hAnsi="Arial" w:cs="Arial"/>
          <w:sz w:val="24"/>
          <w:szCs w:val="24"/>
        </w:rPr>
        <w:t xml:space="preserve"> Российской Федерации по Томской области для государственной регистрации.</w:t>
      </w:r>
    </w:p>
    <w:p w:rsidR="008C18AE" w:rsidRPr="00C96A18" w:rsidRDefault="007B79A8" w:rsidP="008C18A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16A84">
        <w:rPr>
          <w:rFonts w:ascii="Arial" w:hAnsi="Arial" w:cs="Arial"/>
          <w:sz w:val="24"/>
          <w:szCs w:val="24"/>
        </w:rPr>
        <w:t xml:space="preserve">3. Опубликовать настоящее решение после его государственной регистрации </w:t>
      </w:r>
      <w:r w:rsidR="008C18AE">
        <w:rPr>
          <w:rFonts w:ascii="Arial" w:hAnsi="Arial" w:cs="Arial"/>
          <w:sz w:val="24"/>
          <w:szCs w:val="24"/>
        </w:rPr>
        <w:t xml:space="preserve">в </w:t>
      </w:r>
      <w:r w:rsidR="008C18AE" w:rsidRPr="00C96A18">
        <w:rPr>
          <w:rFonts w:ascii="Arial" w:hAnsi="Arial" w:cs="Arial"/>
          <w:color w:val="000000"/>
          <w:sz w:val="24"/>
          <w:szCs w:val="24"/>
          <w:lang w:eastAsia="ru-RU"/>
        </w:rPr>
        <w:t>Ведомостях органов местного самоуправления Чажемтовского сельского поселения и разместить на официальном сайте органов местного самоуправления Чажемтовского сельского поселения.</w:t>
      </w:r>
    </w:p>
    <w:p w:rsidR="007B79A8" w:rsidRPr="00B16A84" w:rsidRDefault="007B79A8" w:rsidP="00B87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6A84">
        <w:rPr>
          <w:rFonts w:ascii="Arial" w:hAnsi="Arial" w:cs="Arial"/>
          <w:sz w:val="24"/>
          <w:szCs w:val="24"/>
        </w:rPr>
        <w:t xml:space="preserve">4. Настоящее решение вступает в силу </w:t>
      </w:r>
      <w:proofErr w:type="gramStart"/>
      <w:r w:rsidRPr="00B16A84">
        <w:rPr>
          <w:rFonts w:ascii="Arial" w:hAnsi="Arial" w:cs="Arial"/>
          <w:sz w:val="24"/>
          <w:szCs w:val="24"/>
        </w:rPr>
        <w:t>с</w:t>
      </w:r>
      <w:proofErr w:type="gramEnd"/>
      <w:r w:rsidRPr="00B16A84"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7402E4" w:rsidRPr="00B16A84" w:rsidRDefault="007402E4" w:rsidP="007B79A8">
      <w:pPr>
        <w:tabs>
          <w:tab w:val="left" w:pos="540"/>
        </w:tabs>
        <w:suppressAutoHyphens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7B79A8" w:rsidRDefault="007B79A8" w:rsidP="007B79A8">
      <w:pPr>
        <w:tabs>
          <w:tab w:val="left" w:pos="540"/>
        </w:tabs>
        <w:suppressAutoHyphens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E2078" w:rsidRPr="00B16A84" w:rsidRDefault="002E2078" w:rsidP="007B79A8">
      <w:pPr>
        <w:tabs>
          <w:tab w:val="left" w:pos="540"/>
        </w:tabs>
        <w:suppressAutoHyphens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F4FAE" w:rsidRPr="00C96A18" w:rsidRDefault="002F4FAE" w:rsidP="00C42309">
      <w:pPr>
        <w:spacing w:after="360" w:line="28" w:lineRule="atLeast"/>
        <w:rPr>
          <w:rFonts w:ascii="Arial" w:hAnsi="Arial" w:cs="Arial"/>
          <w:sz w:val="24"/>
          <w:szCs w:val="24"/>
        </w:rPr>
      </w:pPr>
      <w:r w:rsidRPr="00C96A18">
        <w:rPr>
          <w:rFonts w:ascii="Arial" w:hAnsi="Arial" w:cs="Arial"/>
          <w:sz w:val="24"/>
          <w:szCs w:val="24"/>
        </w:rPr>
        <w:t>Председатель Совета</w:t>
      </w:r>
      <w:r w:rsidRPr="00C96A18">
        <w:rPr>
          <w:rFonts w:ascii="Arial" w:hAnsi="Arial" w:cs="Arial"/>
          <w:sz w:val="24"/>
          <w:szCs w:val="24"/>
        </w:rPr>
        <w:tab/>
      </w:r>
      <w:r w:rsidRPr="00C96A18">
        <w:rPr>
          <w:rFonts w:ascii="Arial" w:hAnsi="Arial" w:cs="Arial"/>
          <w:sz w:val="24"/>
          <w:szCs w:val="24"/>
        </w:rPr>
        <w:tab/>
      </w:r>
      <w:r w:rsidRPr="00C96A18">
        <w:rPr>
          <w:rFonts w:ascii="Arial" w:hAnsi="Arial" w:cs="Arial"/>
          <w:sz w:val="24"/>
          <w:szCs w:val="24"/>
        </w:rPr>
        <w:tab/>
      </w:r>
      <w:r w:rsidRPr="00C96A18">
        <w:rPr>
          <w:rFonts w:ascii="Arial" w:hAnsi="Arial" w:cs="Arial"/>
          <w:sz w:val="24"/>
          <w:szCs w:val="24"/>
        </w:rPr>
        <w:tab/>
      </w:r>
      <w:r w:rsidRPr="00C96A18">
        <w:rPr>
          <w:rFonts w:ascii="Arial" w:hAnsi="Arial" w:cs="Arial"/>
          <w:sz w:val="24"/>
          <w:szCs w:val="24"/>
        </w:rPr>
        <w:tab/>
      </w:r>
      <w:r w:rsidRPr="00C96A18">
        <w:rPr>
          <w:rFonts w:ascii="Arial" w:hAnsi="Arial" w:cs="Arial"/>
          <w:sz w:val="24"/>
          <w:szCs w:val="24"/>
        </w:rPr>
        <w:tab/>
      </w:r>
      <w:r w:rsidRPr="00C96A18">
        <w:rPr>
          <w:rFonts w:ascii="Arial" w:hAnsi="Arial" w:cs="Arial"/>
          <w:sz w:val="24"/>
          <w:szCs w:val="24"/>
        </w:rPr>
        <w:tab/>
        <w:t xml:space="preserve">  </w:t>
      </w:r>
      <w:r w:rsidR="00001470">
        <w:rPr>
          <w:rFonts w:ascii="Arial" w:hAnsi="Arial" w:cs="Arial"/>
          <w:sz w:val="24"/>
          <w:szCs w:val="24"/>
        </w:rPr>
        <w:t xml:space="preserve"> </w:t>
      </w:r>
      <w:r w:rsidR="00E46BBE">
        <w:rPr>
          <w:rFonts w:ascii="Arial" w:hAnsi="Arial" w:cs="Arial"/>
          <w:sz w:val="24"/>
          <w:szCs w:val="24"/>
        </w:rPr>
        <w:t xml:space="preserve"> </w:t>
      </w:r>
      <w:r w:rsidR="00001470">
        <w:rPr>
          <w:rFonts w:ascii="Arial" w:hAnsi="Arial" w:cs="Arial"/>
          <w:sz w:val="24"/>
          <w:szCs w:val="24"/>
        </w:rPr>
        <w:t xml:space="preserve"> </w:t>
      </w:r>
      <w:r w:rsidRPr="00C96A18">
        <w:rPr>
          <w:rFonts w:ascii="Arial" w:hAnsi="Arial" w:cs="Arial"/>
          <w:sz w:val="24"/>
          <w:szCs w:val="24"/>
        </w:rPr>
        <w:t xml:space="preserve">    Л.М.</w:t>
      </w:r>
      <w:r w:rsidR="00F31DB2">
        <w:rPr>
          <w:rFonts w:ascii="Arial" w:hAnsi="Arial" w:cs="Arial"/>
          <w:sz w:val="24"/>
          <w:szCs w:val="24"/>
        </w:rPr>
        <w:t xml:space="preserve"> </w:t>
      </w:r>
      <w:r w:rsidRPr="00C96A18">
        <w:rPr>
          <w:rFonts w:ascii="Arial" w:hAnsi="Arial" w:cs="Arial"/>
          <w:sz w:val="24"/>
          <w:szCs w:val="24"/>
        </w:rPr>
        <w:t>Семикина</w:t>
      </w:r>
    </w:p>
    <w:p w:rsidR="00B347CE" w:rsidRPr="00001470" w:rsidRDefault="002F4FAE" w:rsidP="003E7E00">
      <w:pPr>
        <w:spacing w:line="28" w:lineRule="atLeast"/>
        <w:rPr>
          <w:rFonts w:ascii="Arial" w:hAnsi="Arial" w:cs="Arial"/>
          <w:sz w:val="24"/>
          <w:szCs w:val="24"/>
        </w:rPr>
      </w:pPr>
      <w:r w:rsidRPr="00C96A18">
        <w:rPr>
          <w:rFonts w:ascii="Arial" w:hAnsi="Arial" w:cs="Arial"/>
          <w:sz w:val="24"/>
          <w:szCs w:val="24"/>
        </w:rPr>
        <w:t>Глав</w:t>
      </w:r>
      <w:r w:rsidR="00E73B5C">
        <w:rPr>
          <w:rFonts w:ascii="Arial" w:hAnsi="Arial" w:cs="Arial"/>
          <w:sz w:val="24"/>
          <w:szCs w:val="24"/>
        </w:rPr>
        <w:t>а</w:t>
      </w:r>
      <w:r w:rsidRPr="00C96A18">
        <w:rPr>
          <w:rFonts w:ascii="Arial" w:hAnsi="Arial" w:cs="Arial"/>
          <w:sz w:val="24"/>
          <w:szCs w:val="24"/>
        </w:rPr>
        <w:t xml:space="preserve"> поселения</w:t>
      </w:r>
      <w:r w:rsidRPr="00C96A18">
        <w:rPr>
          <w:rFonts w:ascii="Arial" w:hAnsi="Arial" w:cs="Arial"/>
          <w:sz w:val="24"/>
          <w:szCs w:val="24"/>
        </w:rPr>
        <w:tab/>
      </w:r>
      <w:r w:rsidRPr="00C96A18">
        <w:rPr>
          <w:rFonts w:ascii="Arial" w:hAnsi="Arial" w:cs="Arial"/>
          <w:sz w:val="24"/>
          <w:szCs w:val="24"/>
        </w:rPr>
        <w:tab/>
      </w:r>
      <w:r w:rsidRPr="00C96A18">
        <w:rPr>
          <w:rFonts w:ascii="Arial" w:hAnsi="Arial" w:cs="Arial"/>
          <w:sz w:val="24"/>
          <w:szCs w:val="24"/>
        </w:rPr>
        <w:tab/>
      </w:r>
      <w:r w:rsidRPr="00C96A18">
        <w:rPr>
          <w:rFonts w:ascii="Arial" w:hAnsi="Arial" w:cs="Arial"/>
          <w:sz w:val="24"/>
          <w:szCs w:val="24"/>
        </w:rPr>
        <w:tab/>
      </w:r>
      <w:r w:rsidRPr="00C96A18">
        <w:rPr>
          <w:rFonts w:ascii="Arial" w:hAnsi="Arial" w:cs="Arial"/>
          <w:sz w:val="24"/>
          <w:szCs w:val="24"/>
        </w:rPr>
        <w:tab/>
      </w:r>
      <w:r w:rsidR="00E73B5C">
        <w:rPr>
          <w:rFonts w:ascii="Arial" w:hAnsi="Arial" w:cs="Arial"/>
          <w:sz w:val="24"/>
          <w:szCs w:val="24"/>
        </w:rPr>
        <w:tab/>
      </w:r>
      <w:r w:rsidRPr="00C96A18">
        <w:rPr>
          <w:rFonts w:ascii="Arial" w:hAnsi="Arial" w:cs="Arial"/>
          <w:sz w:val="24"/>
          <w:szCs w:val="24"/>
        </w:rPr>
        <w:tab/>
      </w:r>
      <w:r w:rsidRPr="00C96A18">
        <w:rPr>
          <w:rFonts w:ascii="Arial" w:hAnsi="Arial" w:cs="Arial"/>
          <w:sz w:val="24"/>
          <w:szCs w:val="24"/>
        </w:rPr>
        <w:tab/>
      </w:r>
      <w:r w:rsidR="007D0FA2">
        <w:rPr>
          <w:rFonts w:ascii="Arial" w:hAnsi="Arial" w:cs="Arial"/>
          <w:sz w:val="24"/>
          <w:szCs w:val="24"/>
        </w:rPr>
        <w:t xml:space="preserve"> </w:t>
      </w:r>
      <w:r w:rsidR="00001470">
        <w:rPr>
          <w:rFonts w:ascii="Arial" w:hAnsi="Arial" w:cs="Arial"/>
          <w:sz w:val="24"/>
          <w:szCs w:val="24"/>
        </w:rPr>
        <w:t xml:space="preserve"> </w:t>
      </w:r>
      <w:r w:rsidRPr="00C96A18">
        <w:rPr>
          <w:rFonts w:ascii="Arial" w:hAnsi="Arial" w:cs="Arial"/>
          <w:sz w:val="24"/>
          <w:szCs w:val="24"/>
        </w:rPr>
        <w:t xml:space="preserve">  </w:t>
      </w:r>
      <w:r w:rsidR="00001470">
        <w:rPr>
          <w:rFonts w:ascii="Arial" w:hAnsi="Arial" w:cs="Arial"/>
          <w:sz w:val="24"/>
          <w:szCs w:val="24"/>
        </w:rPr>
        <w:t>О</w:t>
      </w:r>
      <w:r w:rsidRPr="00C96A18">
        <w:rPr>
          <w:rFonts w:ascii="Arial" w:hAnsi="Arial" w:cs="Arial"/>
          <w:sz w:val="24"/>
          <w:szCs w:val="24"/>
        </w:rPr>
        <w:t>.</w:t>
      </w:r>
      <w:r w:rsidR="00001470">
        <w:rPr>
          <w:rFonts w:ascii="Arial" w:hAnsi="Arial" w:cs="Arial"/>
          <w:sz w:val="24"/>
          <w:szCs w:val="24"/>
        </w:rPr>
        <w:t>Г</w:t>
      </w:r>
      <w:r w:rsidRPr="00C96A18">
        <w:rPr>
          <w:rFonts w:ascii="Arial" w:hAnsi="Arial" w:cs="Arial"/>
          <w:sz w:val="24"/>
          <w:szCs w:val="24"/>
        </w:rPr>
        <w:t xml:space="preserve">. </w:t>
      </w:r>
      <w:r w:rsidR="00001470">
        <w:rPr>
          <w:rFonts w:ascii="Arial" w:hAnsi="Arial" w:cs="Arial"/>
          <w:sz w:val="24"/>
          <w:szCs w:val="24"/>
        </w:rPr>
        <w:t>Даниловский</w:t>
      </w:r>
    </w:p>
    <w:sectPr w:rsidR="00B347CE" w:rsidRPr="00001470" w:rsidSect="00B70825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FF" w:rsidRDefault="00F502FF" w:rsidP="00005D55">
      <w:pPr>
        <w:spacing w:after="0" w:line="240" w:lineRule="auto"/>
      </w:pPr>
      <w:r>
        <w:separator/>
      </w:r>
    </w:p>
  </w:endnote>
  <w:endnote w:type="continuationSeparator" w:id="0">
    <w:p w:rsidR="00F502FF" w:rsidRDefault="00F502FF" w:rsidP="0000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FF" w:rsidRDefault="00F502FF" w:rsidP="00005D55">
      <w:pPr>
        <w:spacing w:after="0" w:line="240" w:lineRule="auto"/>
      </w:pPr>
      <w:r>
        <w:separator/>
      </w:r>
    </w:p>
  </w:footnote>
  <w:footnote w:type="continuationSeparator" w:id="0">
    <w:p w:rsidR="00F502FF" w:rsidRDefault="00F502FF" w:rsidP="0000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179019"/>
      <w:docPartObj>
        <w:docPartGallery w:val="Page Numbers (Top of Page)"/>
        <w:docPartUnique/>
      </w:docPartObj>
    </w:sdtPr>
    <w:sdtEndPr/>
    <w:sdtContent>
      <w:p w:rsidR="00BC6671" w:rsidRDefault="00BC6671">
        <w:pPr>
          <w:pStyle w:val="a4"/>
          <w:jc w:val="center"/>
        </w:pPr>
        <w:r w:rsidRPr="00BC6671">
          <w:rPr>
            <w:rFonts w:ascii="Arial" w:hAnsi="Arial" w:cs="Arial"/>
            <w:sz w:val="24"/>
            <w:szCs w:val="24"/>
          </w:rPr>
          <w:fldChar w:fldCharType="begin"/>
        </w:r>
        <w:r w:rsidRPr="00BC6671">
          <w:rPr>
            <w:rFonts w:ascii="Arial" w:hAnsi="Arial" w:cs="Arial"/>
            <w:sz w:val="24"/>
            <w:szCs w:val="24"/>
          </w:rPr>
          <w:instrText>PAGE   \* MERGEFORMAT</w:instrText>
        </w:r>
        <w:r w:rsidRPr="00BC6671">
          <w:rPr>
            <w:rFonts w:ascii="Arial" w:hAnsi="Arial" w:cs="Arial"/>
            <w:sz w:val="24"/>
            <w:szCs w:val="24"/>
          </w:rPr>
          <w:fldChar w:fldCharType="separate"/>
        </w:r>
        <w:r w:rsidR="00AD651A">
          <w:rPr>
            <w:rFonts w:ascii="Arial" w:hAnsi="Arial" w:cs="Arial"/>
            <w:noProof/>
            <w:sz w:val="24"/>
            <w:szCs w:val="24"/>
          </w:rPr>
          <w:t>2</w:t>
        </w:r>
        <w:r w:rsidRPr="00BC6671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005D55" w:rsidRDefault="00005D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B6" w:rsidRPr="002E2078" w:rsidRDefault="002E2078" w:rsidP="004945B6">
    <w:pPr>
      <w:pStyle w:val="a4"/>
      <w:jc w:val="right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598"/>
    <w:multiLevelType w:val="hybridMultilevel"/>
    <w:tmpl w:val="D7DED6B8"/>
    <w:lvl w:ilvl="0" w:tplc="D4B6C24C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30624"/>
    <w:multiLevelType w:val="hybridMultilevel"/>
    <w:tmpl w:val="7B2A8E5E"/>
    <w:lvl w:ilvl="0" w:tplc="5EB00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3F4A0B"/>
    <w:multiLevelType w:val="multilevel"/>
    <w:tmpl w:val="7AA80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9C3BD3"/>
    <w:multiLevelType w:val="multilevel"/>
    <w:tmpl w:val="AF40A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20024D"/>
    <w:multiLevelType w:val="hybridMultilevel"/>
    <w:tmpl w:val="0EBECC2A"/>
    <w:lvl w:ilvl="0" w:tplc="418E67D6">
      <w:start w:val="6"/>
      <w:numFmt w:val="decimal"/>
      <w:lvlText w:val="%1)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11D1453C"/>
    <w:multiLevelType w:val="hybridMultilevel"/>
    <w:tmpl w:val="BAD4F302"/>
    <w:lvl w:ilvl="0" w:tplc="8F9AA6D4">
      <w:start w:val="1"/>
      <w:numFmt w:val="decimal"/>
      <w:lvlText w:val="%1)"/>
      <w:lvlJc w:val="left"/>
      <w:pPr>
        <w:ind w:left="1744" w:hanging="103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493015"/>
    <w:multiLevelType w:val="hybridMultilevel"/>
    <w:tmpl w:val="396EA356"/>
    <w:lvl w:ilvl="0" w:tplc="C20E32BE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106D05"/>
    <w:multiLevelType w:val="multilevel"/>
    <w:tmpl w:val="29CE40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B05EB9"/>
    <w:multiLevelType w:val="hybridMultilevel"/>
    <w:tmpl w:val="396EA356"/>
    <w:lvl w:ilvl="0" w:tplc="C20E32BE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6E4481"/>
    <w:multiLevelType w:val="hybridMultilevel"/>
    <w:tmpl w:val="D43469A0"/>
    <w:lvl w:ilvl="0" w:tplc="18BE8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C2B0C"/>
    <w:multiLevelType w:val="hybridMultilevel"/>
    <w:tmpl w:val="7638B1AC"/>
    <w:lvl w:ilvl="0" w:tplc="BC50D4CC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D811A8"/>
    <w:multiLevelType w:val="multilevel"/>
    <w:tmpl w:val="EC60B0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37FC75C0"/>
    <w:multiLevelType w:val="multilevel"/>
    <w:tmpl w:val="3C921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B36D6E"/>
    <w:multiLevelType w:val="multilevel"/>
    <w:tmpl w:val="DA989C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7C377C"/>
    <w:multiLevelType w:val="hybridMultilevel"/>
    <w:tmpl w:val="41D2A9E8"/>
    <w:lvl w:ilvl="0" w:tplc="892CDA6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2F68F2"/>
    <w:multiLevelType w:val="hybridMultilevel"/>
    <w:tmpl w:val="63D4222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5102C"/>
    <w:multiLevelType w:val="multilevel"/>
    <w:tmpl w:val="569284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E8159F"/>
    <w:multiLevelType w:val="multilevel"/>
    <w:tmpl w:val="718C90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>
    <w:nsid w:val="514E53DC"/>
    <w:multiLevelType w:val="hybridMultilevel"/>
    <w:tmpl w:val="396EA356"/>
    <w:lvl w:ilvl="0" w:tplc="C20E32BE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3083A"/>
    <w:multiLevelType w:val="hybridMultilevel"/>
    <w:tmpl w:val="A94AF12E"/>
    <w:lvl w:ilvl="0" w:tplc="CB925B0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568D2A7E"/>
    <w:multiLevelType w:val="hybridMultilevel"/>
    <w:tmpl w:val="853025C8"/>
    <w:lvl w:ilvl="0" w:tplc="803C0B60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896F44"/>
    <w:multiLevelType w:val="hybridMultilevel"/>
    <w:tmpl w:val="C726740C"/>
    <w:lvl w:ilvl="0" w:tplc="4002D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8321DB"/>
    <w:multiLevelType w:val="hybridMultilevel"/>
    <w:tmpl w:val="00E2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A425BC"/>
    <w:multiLevelType w:val="hybridMultilevel"/>
    <w:tmpl w:val="C6DEEAF8"/>
    <w:lvl w:ilvl="0" w:tplc="8D48A4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E4546D"/>
    <w:multiLevelType w:val="multilevel"/>
    <w:tmpl w:val="3336167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7D3F62"/>
    <w:multiLevelType w:val="hybridMultilevel"/>
    <w:tmpl w:val="5BD8D942"/>
    <w:lvl w:ilvl="0" w:tplc="8D580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6F0875"/>
    <w:multiLevelType w:val="hybridMultilevel"/>
    <w:tmpl w:val="396EA356"/>
    <w:lvl w:ilvl="0" w:tplc="C20E32BE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0B6DE5"/>
    <w:multiLevelType w:val="hybridMultilevel"/>
    <w:tmpl w:val="A36ABE38"/>
    <w:lvl w:ilvl="0" w:tplc="D00A9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1D1F59"/>
    <w:multiLevelType w:val="hybridMultilevel"/>
    <w:tmpl w:val="014E77E4"/>
    <w:lvl w:ilvl="0" w:tplc="22D83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2963B8"/>
    <w:multiLevelType w:val="hybridMultilevel"/>
    <w:tmpl w:val="AF34E13C"/>
    <w:lvl w:ilvl="0" w:tplc="45F656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5"/>
  </w:num>
  <w:num w:numId="4">
    <w:abstractNumId w:val="5"/>
  </w:num>
  <w:num w:numId="5">
    <w:abstractNumId w:val="11"/>
  </w:num>
  <w:num w:numId="6">
    <w:abstractNumId w:val="17"/>
  </w:num>
  <w:num w:numId="7">
    <w:abstractNumId w:val="22"/>
  </w:num>
  <w:num w:numId="8">
    <w:abstractNumId w:val="29"/>
  </w:num>
  <w:num w:numId="9">
    <w:abstractNumId w:val="10"/>
  </w:num>
  <w:num w:numId="10">
    <w:abstractNumId w:val="7"/>
  </w:num>
  <w:num w:numId="11">
    <w:abstractNumId w:val="23"/>
  </w:num>
  <w:num w:numId="12">
    <w:abstractNumId w:val="1"/>
  </w:num>
  <w:num w:numId="13">
    <w:abstractNumId w:val="24"/>
  </w:num>
  <w:num w:numId="14">
    <w:abstractNumId w:val="16"/>
  </w:num>
  <w:num w:numId="15">
    <w:abstractNumId w:val="4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6"/>
  </w:num>
  <w:num w:numId="19">
    <w:abstractNumId w:val="12"/>
  </w:num>
  <w:num w:numId="20">
    <w:abstractNumId w:val="13"/>
  </w:num>
  <w:num w:numId="21">
    <w:abstractNumId w:val="26"/>
  </w:num>
  <w:num w:numId="22">
    <w:abstractNumId w:val="3"/>
  </w:num>
  <w:num w:numId="23">
    <w:abstractNumId w:val="18"/>
  </w:num>
  <w:num w:numId="24">
    <w:abstractNumId w:val="2"/>
  </w:num>
  <w:num w:numId="25">
    <w:abstractNumId w:val="8"/>
  </w:num>
  <w:num w:numId="26">
    <w:abstractNumId w:val="27"/>
  </w:num>
  <w:num w:numId="27">
    <w:abstractNumId w:val="0"/>
  </w:num>
  <w:num w:numId="28">
    <w:abstractNumId w:val="28"/>
  </w:num>
  <w:num w:numId="29">
    <w:abstractNumId w:val="1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A8"/>
    <w:rsid w:val="00001470"/>
    <w:rsid w:val="00005D55"/>
    <w:rsid w:val="00015706"/>
    <w:rsid w:val="00035C17"/>
    <w:rsid w:val="00052F9E"/>
    <w:rsid w:val="00076D71"/>
    <w:rsid w:val="00083316"/>
    <w:rsid w:val="000900A4"/>
    <w:rsid w:val="000D2FDC"/>
    <w:rsid w:val="000D4665"/>
    <w:rsid w:val="00106053"/>
    <w:rsid w:val="00110C6A"/>
    <w:rsid w:val="00126D79"/>
    <w:rsid w:val="00161272"/>
    <w:rsid w:val="00172124"/>
    <w:rsid w:val="001839D9"/>
    <w:rsid w:val="001B5934"/>
    <w:rsid w:val="001D6F07"/>
    <w:rsid w:val="001E70A1"/>
    <w:rsid w:val="00223A17"/>
    <w:rsid w:val="00252647"/>
    <w:rsid w:val="00257284"/>
    <w:rsid w:val="002623E3"/>
    <w:rsid w:val="00267810"/>
    <w:rsid w:val="00277D6C"/>
    <w:rsid w:val="00287794"/>
    <w:rsid w:val="002B3168"/>
    <w:rsid w:val="002B5D3A"/>
    <w:rsid w:val="002B7496"/>
    <w:rsid w:val="002D4AE8"/>
    <w:rsid w:val="002D579A"/>
    <w:rsid w:val="002D6C52"/>
    <w:rsid w:val="002E2078"/>
    <w:rsid w:val="002F4FAE"/>
    <w:rsid w:val="003263B3"/>
    <w:rsid w:val="00326BA4"/>
    <w:rsid w:val="003314C1"/>
    <w:rsid w:val="00351FA5"/>
    <w:rsid w:val="00371708"/>
    <w:rsid w:val="00375914"/>
    <w:rsid w:val="003823D6"/>
    <w:rsid w:val="003A2A27"/>
    <w:rsid w:val="003C7183"/>
    <w:rsid w:val="003D1337"/>
    <w:rsid w:val="003E3E9D"/>
    <w:rsid w:val="003E7E00"/>
    <w:rsid w:val="003F4853"/>
    <w:rsid w:val="003F6322"/>
    <w:rsid w:val="00406989"/>
    <w:rsid w:val="00425703"/>
    <w:rsid w:val="0042577B"/>
    <w:rsid w:val="00437EF8"/>
    <w:rsid w:val="0047255D"/>
    <w:rsid w:val="00476A39"/>
    <w:rsid w:val="00477ADA"/>
    <w:rsid w:val="00484C97"/>
    <w:rsid w:val="004922EE"/>
    <w:rsid w:val="004945B6"/>
    <w:rsid w:val="004979E3"/>
    <w:rsid w:val="004B3C36"/>
    <w:rsid w:val="004C325F"/>
    <w:rsid w:val="004D5BA3"/>
    <w:rsid w:val="005414BD"/>
    <w:rsid w:val="00551377"/>
    <w:rsid w:val="00577C18"/>
    <w:rsid w:val="00585BE5"/>
    <w:rsid w:val="00596B6D"/>
    <w:rsid w:val="005A33B6"/>
    <w:rsid w:val="005A4D0C"/>
    <w:rsid w:val="005C1F9A"/>
    <w:rsid w:val="005D1854"/>
    <w:rsid w:val="005F317F"/>
    <w:rsid w:val="0060524D"/>
    <w:rsid w:val="00622ED9"/>
    <w:rsid w:val="00623E4D"/>
    <w:rsid w:val="006454DD"/>
    <w:rsid w:val="006753B9"/>
    <w:rsid w:val="00696D44"/>
    <w:rsid w:val="006B1A5C"/>
    <w:rsid w:val="006D232D"/>
    <w:rsid w:val="006D290B"/>
    <w:rsid w:val="006D4264"/>
    <w:rsid w:val="006E770A"/>
    <w:rsid w:val="00703A93"/>
    <w:rsid w:val="007319F8"/>
    <w:rsid w:val="007334AF"/>
    <w:rsid w:val="00737AA8"/>
    <w:rsid w:val="007402E4"/>
    <w:rsid w:val="00766D65"/>
    <w:rsid w:val="00767B0A"/>
    <w:rsid w:val="00792AE5"/>
    <w:rsid w:val="007B1084"/>
    <w:rsid w:val="007B79A8"/>
    <w:rsid w:val="007D0FA2"/>
    <w:rsid w:val="007E02FA"/>
    <w:rsid w:val="00834E18"/>
    <w:rsid w:val="00840EF0"/>
    <w:rsid w:val="00851C3D"/>
    <w:rsid w:val="00863632"/>
    <w:rsid w:val="00880629"/>
    <w:rsid w:val="008830EF"/>
    <w:rsid w:val="008A2FE6"/>
    <w:rsid w:val="008A4747"/>
    <w:rsid w:val="008A6365"/>
    <w:rsid w:val="008B1640"/>
    <w:rsid w:val="008C18AE"/>
    <w:rsid w:val="008C5CAE"/>
    <w:rsid w:val="009136AA"/>
    <w:rsid w:val="00921105"/>
    <w:rsid w:val="00927861"/>
    <w:rsid w:val="00946EF2"/>
    <w:rsid w:val="00957176"/>
    <w:rsid w:val="00976806"/>
    <w:rsid w:val="00986969"/>
    <w:rsid w:val="009A575D"/>
    <w:rsid w:val="009B30FE"/>
    <w:rsid w:val="009B34AC"/>
    <w:rsid w:val="009F0D51"/>
    <w:rsid w:val="00A01D62"/>
    <w:rsid w:val="00A70B20"/>
    <w:rsid w:val="00A82E61"/>
    <w:rsid w:val="00AA59E6"/>
    <w:rsid w:val="00AB6DDB"/>
    <w:rsid w:val="00AC18C2"/>
    <w:rsid w:val="00AD1C7F"/>
    <w:rsid w:val="00AD4B47"/>
    <w:rsid w:val="00AD651A"/>
    <w:rsid w:val="00AF55EA"/>
    <w:rsid w:val="00AF5C13"/>
    <w:rsid w:val="00AF6E55"/>
    <w:rsid w:val="00B15E0B"/>
    <w:rsid w:val="00B16109"/>
    <w:rsid w:val="00B16A84"/>
    <w:rsid w:val="00B347CE"/>
    <w:rsid w:val="00B34CFB"/>
    <w:rsid w:val="00B55462"/>
    <w:rsid w:val="00B70825"/>
    <w:rsid w:val="00B87FFE"/>
    <w:rsid w:val="00B90882"/>
    <w:rsid w:val="00B9144C"/>
    <w:rsid w:val="00BC4D85"/>
    <w:rsid w:val="00BC6671"/>
    <w:rsid w:val="00BF2923"/>
    <w:rsid w:val="00C23703"/>
    <w:rsid w:val="00C323BB"/>
    <w:rsid w:val="00C42309"/>
    <w:rsid w:val="00C95C27"/>
    <w:rsid w:val="00CB0CDB"/>
    <w:rsid w:val="00CC2DA3"/>
    <w:rsid w:val="00CD78FF"/>
    <w:rsid w:val="00D22FC5"/>
    <w:rsid w:val="00D24A38"/>
    <w:rsid w:val="00D327BC"/>
    <w:rsid w:val="00D47F33"/>
    <w:rsid w:val="00D901C2"/>
    <w:rsid w:val="00DA29DF"/>
    <w:rsid w:val="00DB3CD0"/>
    <w:rsid w:val="00DB7991"/>
    <w:rsid w:val="00DC5333"/>
    <w:rsid w:val="00DE65F8"/>
    <w:rsid w:val="00E27D9E"/>
    <w:rsid w:val="00E46BBE"/>
    <w:rsid w:val="00E527B8"/>
    <w:rsid w:val="00E55DE5"/>
    <w:rsid w:val="00E6288C"/>
    <w:rsid w:val="00E73B5C"/>
    <w:rsid w:val="00E7402C"/>
    <w:rsid w:val="00E905A7"/>
    <w:rsid w:val="00EA59BE"/>
    <w:rsid w:val="00EC13E6"/>
    <w:rsid w:val="00ED2C1D"/>
    <w:rsid w:val="00ED73A4"/>
    <w:rsid w:val="00EF39CF"/>
    <w:rsid w:val="00F119FA"/>
    <w:rsid w:val="00F15D42"/>
    <w:rsid w:val="00F20F76"/>
    <w:rsid w:val="00F31A7E"/>
    <w:rsid w:val="00F31DB2"/>
    <w:rsid w:val="00F502FF"/>
    <w:rsid w:val="00F91F54"/>
    <w:rsid w:val="00FB1F02"/>
    <w:rsid w:val="00FB4418"/>
    <w:rsid w:val="00FD1B9F"/>
    <w:rsid w:val="00FD5BF7"/>
    <w:rsid w:val="00FD7CE5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A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B79A8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005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D55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005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D55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62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ED9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D290B"/>
    <w:pPr>
      <w:ind w:left="720"/>
      <w:contextualSpacing/>
    </w:pPr>
  </w:style>
  <w:style w:type="character" w:styleId="ab">
    <w:name w:val="Emphasis"/>
    <w:uiPriority w:val="20"/>
    <w:qFormat/>
    <w:rsid w:val="00B347CE"/>
    <w:rPr>
      <w:i/>
      <w:iCs/>
    </w:rPr>
  </w:style>
  <w:style w:type="paragraph" w:customStyle="1" w:styleId="ConsNormal">
    <w:name w:val="ConsNormal"/>
    <w:rsid w:val="00B347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Основной текст_"/>
    <w:basedOn w:val="a0"/>
    <w:link w:val="1"/>
    <w:rsid w:val="00ED2C1D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c"/>
    <w:rsid w:val="00ED2C1D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  <w:spacing w:val="2"/>
      <w:sz w:val="20"/>
      <w:szCs w:val="20"/>
    </w:rPr>
  </w:style>
  <w:style w:type="character" w:customStyle="1" w:styleId="highlightsearch">
    <w:name w:val="highlightsearch"/>
    <w:basedOn w:val="a0"/>
    <w:rsid w:val="00880629"/>
  </w:style>
  <w:style w:type="character" w:styleId="ad">
    <w:name w:val="Hyperlink"/>
    <w:basedOn w:val="a0"/>
    <w:uiPriority w:val="99"/>
    <w:unhideWhenUsed/>
    <w:rsid w:val="00880629"/>
    <w:rPr>
      <w:color w:val="0000FF"/>
      <w:u w:val="single"/>
    </w:rPr>
  </w:style>
  <w:style w:type="paragraph" w:customStyle="1" w:styleId="s1">
    <w:name w:val="s_1"/>
    <w:basedOn w:val="a"/>
    <w:rsid w:val="00A70B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B5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A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B79A8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005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D55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005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D55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62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ED9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D290B"/>
    <w:pPr>
      <w:ind w:left="720"/>
      <w:contextualSpacing/>
    </w:pPr>
  </w:style>
  <w:style w:type="character" w:styleId="ab">
    <w:name w:val="Emphasis"/>
    <w:uiPriority w:val="20"/>
    <w:qFormat/>
    <w:rsid w:val="00B347CE"/>
    <w:rPr>
      <w:i/>
      <w:iCs/>
    </w:rPr>
  </w:style>
  <w:style w:type="paragraph" w:customStyle="1" w:styleId="ConsNormal">
    <w:name w:val="ConsNormal"/>
    <w:rsid w:val="00B347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Основной текст_"/>
    <w:basedOn w:val="a0"/>
    <w:link w:val="1"/>
    <w:rsid w:val="00ED2C1D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c"/>
    <w:rsid w:val="00ED2C1D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  <w:spacing w:val="2"/>
      <w:sz w:val="20"/>
      <w:szCs w:val="20"/>
    </w:rPr>
  </w:style>
  <w:style w:type="character" w:customStyle="1" w:styleId="highlightsearch">
    <w:name w:val="highlightsearch"/>
    <w:basedOn w:val="a0"/>
    <w:rsid w:val="00880629"/>
  </w:style>
  <w:style w:type="character" w:styleId="ad">
    <w:name w:val="Hyperlink"/>
    <w:basedOn w:val="a0"/>
    <w:uiPriority w:val="99"/>
    <w:unhideWhenUsed/>
    <w:rsid w:val="00880629"/>
    <w:rPr>
      <w:color w:val="0000FF"/>
      <w:u w:val="single"/>
    </w:rPr>
  </w:style>
  <w:style w:type="paragraph" w:customStyle="1" w:styleId="s1">
    <w:name w:val="s_1"/>
    <w:basedOn w:val="a"/>
    <w:rsid w:val="00A70B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B5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4</cp:revision>
  <cp:lastPrinted>2024-09-03T05:38:00Z</cp:lastPrinted>
  <dcterms:created xsi:type="dcterms:W3CDTF">2025-05-05T08:34:00Z</dcterms:created>
  <dcterms:modified xsi:type="dcterms:W3CDTF">2025-05-05T08:41:00Z</dcterms:modified>
</cp:coreProperties>
</file>